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书名：少年科学入门  1  空气和水、声音、光和颜色、化学</w:t>
      </w:r>
    </w:p>
    <w:p>
      <w:r>
        <w:t>作者：姜仲勤，崔思淦编译</w:t>
      </w:r>
    </w:p>
    <w:p>
      <w:r>
        <w:t>出版社：北京：中国少年儿童出版社</w:t>
      </w:r>
    </w:p>
    <w:p>
      <w:r>
        <w:t>出版日期：1981.08</w:t>
      </w:r>
    </w:p>
    <w:p>
      <w:r>
        <w:t>总页数：121</w:t>
      </w:r>
    </w:p>
    <w:p>
      <w:r>
        <w:t>更多请访问教客网: www.jiaokey.com</w:t>
      </w:r>
    </w:p>
    <w:p>
      <w:r>
        <w:t>少年科学入门  1  空气和水、声音、光和颜色、化学 评论地址：https://www.jiaokey.com/book/detail/10101474.html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