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老年保健流行病学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本书出售、求购地址：https://www.jiaokey.com/book/detail/10031218.html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关键词搜索：https://www.jiaokey.com/tag/老年保健流行病学.html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