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书名：跨国企业与世界新秩序  经济全球化的浪潮</w:t>
      </w:r>
    </w:p>
    <w:p>
      <w:r>
        <w:t>作者:（美）理查德·T.巴纳特（Richard J.Barnet），（美）约翰·卡瓦纳（John Cavanagh）著；彭志华，陈秀君译</w:t>
      </w:r>
    </w:p>
    <w:p>
      <w:r>
        <w:t>出版社:海口：海南出版社</w:t>
      </w:r>
    </w:p>
    <w:p>
      <w:r>
        <w:t>出版日期：1999.03</w:t>
      </w:r>
    </w:p>
    <w:p>
      <w:r>
        <w:t>总页数：426</w:t>
      </w:r>
    </w:p>
    <w:p>
      <w:r>
        <w:t>更多请访问教客网:www.jiaokey.com</w:t>
      </w:r>
    </w:p>
    <w:p>
      <w:r>
        <w:t>跨国企业与世界新秩序  经济全球化的浪潮评论地址：https://www.jiaokey.com/book/detail/10026922.html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