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书名：城市硬质景观设计</w:t>
      </w:r>
    </w:p>
    <w:p>
      <w:r>
        <w:t>作者：（美）盖奇（Gage，M.），（美）凡登堡（Vandenbery，M.）著；张仲一译</w:t>
      </w:r>
    </w:p>
    <w:p>
      <w:r>
        <w:t>出版社：北京：中国建筑工业出版社</w:t>
      </w:r>
    </w:p>
    <w:p>
      <w:r>
        <w:t>出版日期：1985.03</w:t>
      </w:r>
    </w:p>
    <w:p>
      <w:r>
        <w:t>总页数：300</w:t>
      </w:r>
    </w:p>
    <w:p>
      <w:r>
        <w:t>更多请访问教客网: www.jiaokey.com</w:t>
      </w:r>
    </w:p>
    <w:p>
      <w:r>
        <w:t>城市硬质景观设计 评论地址：https://www.jiaokey.com/book/detail/10014028.html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