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书名：中老年人生活一点通</w:t>
      </w:r>
    </w:p>
    <w:p>
      <w:r>
        <w:t>作者:《老同志之友》杂志社编著</w:t>
      </w:r>
    </w:p>
    <w:p>
      <w:r>
        <w:t>出版社:石家庄：河北科学技术出版社</w:t>
      </w:r>
    </w:p>
    <w:p>
      <w:r>
        <w:t>出版日期：2013.07</w:t>
      </w:r>
    </w:p>
    <w:p>
      <w:r>
        <w:t>总页数：231</w:t>
      </w:r>
    </w:p>
    <w:p>
      <w:r>
        <w:t>更多请访问教客网:www.jiaokey.com</w:t>
      </w:r>
    </w:p>
    <w:p>
      <w:r>
        <w:t>中老年人生活一点通评论地址：https://www.jiaokey.com/book/detail/13360403.html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